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1D15" w:rsidRPr="00AB1D15" w:rsidRDefault="00AB1D15" w:rsidP="00AB1D15">
      <w:pPr>
        <w:pStyle w:val="Heading1"/>
        <w:rPr>
          <w:rFonts w:ascii="Times New Roman" w:hAnsi="Times New Roman" w:cs="Times New Roman"/>
          <w:b w:val="0"/>
          <w:bCs w:val="0"/>
          <w:lang w:val="sr-Cyrl-RS"/>
        </w:rPr>
      </w:pPr>
      <w:r w:rsidRPr="00AB1D15">
        <w:rPr>
          <w:rFonts w:ascii="Times New Roman" w:hAnsi="Times New Roman" w:cs="Times New Roman"/>
          <w:b w:val="0"/>
          <w:bCs w:val="0"/>
          <w:lang w:val="sr-Cyrl-RS"/>
        </w:rPr>
        <w:t xml:space="preserve">Република Србија </w:t>
      </w:r>
    </w:p>
    <w:p w:rsidR="00AB1D15" w:rsidRPr="001A05D1" w:rsidRDefault="00AB1D15" w:rsidP="00AB1D15">
      <w:pPr>
        <w:pStyle w:val="Heading1"/>
        <w:rPr>
          <w:rFonts w:ascii="Times New Roman" w:hAnsi="Times New Roman" w:cs="Times New Roman"/>
          <w:b w:val="0"/>
          <w:bCs w:val="0"/>
          <w:lang w:val="sr-Cyrl-RS"/>
        </w:rPr>
      </w:pPr>
      <w:r w:rsidRPr="00AB1D15">
        <w:rPr>
          <w:rFonts w:ascii="Times New Roman" w:hAnsi="Times New Roman" w:cs="Times New Roman"/>
          <w:b w:val="0"/>
          <w:bCs w:val="0"/>
          <w:lang w:val="sr-Cyrl-RS"/>
        </w:rPr>
        <w:t>Предшколска установа ,,Полетарац''</w:t>
      </w:r>
      <w:r w:rsidR="001A05D1">
        <w:rPr>
          <w:rFonts w:ascii="Times New Roman" w:hAnsi="Times New Roman" w:cs="Times New Roman"/>
          <w:b w:val="0"/>
          <w:bCs w:val="0"/>
          <w:lang w:val="sr-Latn-RS"/>
        </w:rPr>
        <w:t xml:space="preserve">                         </w:t>
      </w:r>
      <w:r w:rsidR="001A05D1">
        <w:rPr>
          <w:rFonts w:ascii="Times New Roman" w:hAnsi="Times New Roman" w:cs="Times New Roman"/>
          <w:b w:val="0"/>
          <w:bCs w:val="0"/>
          <w:lang w:val="sr-Cyrl-RS"/>
        </w:rPr>
        <w:t>Одлука Управног одбора                           Одлука Скупштине</w:t>
      </w:r>
    </w:p>
    <w:p w:rsidR="00AB1D15" w:rsidRPr="001A05D1" w:rsidRDefault="00AB1D15" w:rsidP="00AB1D15">
      <w:pPr>
        <w:pStyle w:val="Heading1"/>
        <w:rPr>
          <w:rFonts w:ascii="Times New Roman" w:hAnsi="Times New Roman" w:cs="Times New Roman"/>
          <w:b w:val="0"/>
          <w:bCs w:val="0"/>
          <w:lang w:val="sr-Cyrl-RS"/>
        </w:rPr>
      </w:pPr>
      <w:r w:rsidRPr="00AB1D15">
        <w:rPr>
          <w:rFonts w:ascii="Times New Roman" w:hAnsi="Times New Roman" w:cs="Times New Roman"/>
          <w:b w:val="0"/>
          <w:bCs w:val="0"/>
          <w:lang w:val="sr-Cyrl-RS"/>
        </w:rPr>
        <w:t>Број:</w:t>
      </w:r>
      <w:r w:rsidR="00D00025">
        <w:rPr>
          <w:rFonts w:ascii="Times New Roman" w:hAnsi="Times New Roman" w:cs="Times New Roman"/>
          <w:b w:val="0"/>
          <w:bCs w:val="0"/>
          <w:lang w:val="sr-Latn-RS"/>
        </w:rPr>
        <w:t xml:space="preserve"> 340/25</w:t>
      </w:r>
      <w:r w:rsidR="001A05D1">
        <w:rPr>
          <w:rFonts w:ascii="Times New Roman" w:hAnsi="Times New Roman" w:cs="Times New Roman"/>
          <w:b w:val="0"/>
          <w:bCs w:val="0"/>
          <w:lang w:val="sr-Cyrl-RS"/>
        </w:rPr>
        <w:t xml:space="preserve">                                                                  339/25                                                           392/25</w:t>
      </w:r>
    </w:p>
    <w:p w:rsidR="00AB1D15" w:rsidRPr="001A05D1" w:rsidRDefault="00AB1D15" w:rsidP="00AB1D15">
      <w:pPr>
        <w:pStyle w:val="Heading1"/>
        <w:rPr>
          <w:rFonts w:ascii="Times New Roman" w:hAnsi="Times New Roman" w:cs="Times New Roman"/>
          <w:b w:val="0"/>
          <w:bCs w:val="0"/>
          <w:lang w:val="sr-Cyrl-RS"/>
        </w:rPr>
      </w:pPr>
      <w:r w:rsidRPr="00AB1D15">
        <w:rPr>
          <w:rFonts w:ascii="Times New Roman" w:hAnsi="Times New Roman" w:cs="Times New Roman"/>
          <w:b w:val="0"/>
          <w:bCs w:val="0"/>
          <w:lang w:val="sr-Cyrl-RS"/>
        </w:rPr>
        <w:t>Датум:</w:t>
      </w:r>
      <w:r w:rsidR="00D00025">
        <w:rPr>
          <w:rFonts w:ascii="Times New Roman" w:hAnsi="Times New Roman" w:cs="Times New Roman"/>
          <w:b w:val="0"/>
          <w:bCs w:val="0"/>
          <w:lang w:val="sr-Latn-RS"/>
        </w:rPr>
        <w:t xml:space="preserve"> 29. 8. 2025.</w:t>
      </w:r>
      <w:r w:rsidR="001A05D1">
        <w:rPr>
          <w:rFonts w:ascii="Times New Roman" w:hAnsi="Times New Roman" w:cs="Times New Roman"/>
          <w:b w:val="0"/>
          <w:bCs w:val="0"/>
          <w:lang w:val="sr-Cyrl-RS"/>
        </w:rPr>
        <w:t xml:space="preserve">                                                       29. 8. 2025.                                                   1. 10. 2025.</w:t>
      </w:r>
      <w:bookmarkStart w:id="0" w:name="_GoBack"/>
      <w:bookmarkEnd w:id="0"/>
    </w:p>
    <w:p w:rsidR="00AB1D15" w:rsidRPr="00AB1D15" w:rsidRDefault="00AB1D15" w:rsidP="00AB1D15">
      <w:pPr>
        <w:pStyle w:val="Heading1"/>
        <w:rPr>
          <w:rFonts w:ascii="Times New Roman" w:hAnsi="Times New Roman" w:cs="Times New Roman"/>
          <w:b w:val="0"/>
          <w:bCs w:val="0"/>
          <w:lang w:val="sr-Cyrl-RS"/>
        </w:rPr>
      </w:pPr>
      <w:r w:rsidRPr="00AB1D15">
        <w:rPr>
          <w:rFonts w:ascii="Times New Roman" w:hAnsi="Times New Roman" w:cs="Times New Roman"/>
          <w:b w:val="0"/>
          <w:bCs w:val="0"/>
          <w:lang w:val="sr-Cyrl-RS"/>
        </w:rPr>
        <w:t>Жагубица</w:t>
      </w:r>
    </w:p>
    <w:p w:rsidR="00AB1D15" w:rsidRDefault="00AB1D15" w:rsidP="00AB1D15">
      <w:pPr>
        <w:pStyle w:val="Heading1"/>
        <w:ind w:left="1440" w:hanging="360"/>
        <w:jc w:val="center"/>
        <w:rPr>
          <w:rFonts w:ascii="Times New Roman" w:hAnsi="Times New Roman" w:cs="Times New Roman"/>
        </w:rPr>
      </w:pPr>
    </w:p>
    <w:p w:rsidR="00AB1D15" w:rsidRDefault="00AB1D15" w:rsidP="00AB1D15">
      <w:pPr>
        <w:pStyle w:val="Heading1"/>
        <w:ind w:left="1440" w:hanging="360"/>
        <w:jc w:val="center"/>
        <w:rPr>
          <w:rFonts w:ascii="Times New Roman" w:hAnsi="Times New Roman" w:cs="Times New Roman"/>
        </w:rPr>
      </w:pPr>
    </w:p>
    <w:p w:rsidR="00AB1D15" w:rsidRDefault="00AB1D15" w:rsidP="00AB1D15">
      <w:pPr>
        <w:pStyle w:val="Heading1"/>
        <w:ind w:left="1440" w:hanging="360"/>
        <w:jc w:val="center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</w:rPr>
        <w:t>ПЛАН РАДА</w:t>
      </w:r>
    </w:p>
    <w:p w:rsidR="00AB1D15" w:rsidRDefault="00AB1D15" w:rsidP="00AB1D15">
      <w:pPr>
        <w:pStyle w:val="Heading1"/>
        <w:ind w:left="1440" w:hanging="360"/>
        <w:jc w:val="center"/>
        <w:rPr>
          <w:rFonts w:ascii="Times New Roman" w:hAnsi="Times New Roman" w:cs="Times New Roman"/>
          <w:lang w:val="sr-Cyrl-RS"/>
        </w:rPr>
      </w:pPr>
      <w:r w:rsidRPr="00C80955">
        <w:rPr>
          <w:rFonts w:ascii="Times New Roman" w:hAnsi="Times New Roman" w:cs="Times New Roman"/>
        </w:rPr>
        <w:t>ДИРЕКТОРА</w:t>
      </w:r>
      <w:r>
        <w:rPr>
          <w:rFonts w:ascii="Times New Roman" w:hAnsi="Times New Roman" w:cs="Times New Roman"/>
          <w:lang w:val="sr-Cyrl-RS"/>
        </w:rPr>
        <w:t xml:space="preserve"> ПРЕДШКОЛСКЕ </w:t>
      </w:r>
      <w:proofErr w:type="gramStart"/>
      <w:r>
        <w:rPr>
          <w:rFonts w:ascii="Times New Roman" w:hAnsi="Times New Roman" w:cs="Times New Roman"/>
          <w:lang w:val="sr-Cyrl-RS"/>
        </w:rPr>
        <w:t>УСТАНОВЕ ,,ПОЛЕТАРАЦ</w:t>
      </w:r>
      <w:proofErr w:type="gramEnd"/>
      <w:r>
        <w:rPr>
          <w:rFonts w:ascii="Times New Roman" w:hAnsi="Times New Roman" w:cs="Times New Roman"/>
          <w:lang w:val="sr-Cyrl-RS"/>
        </w:rPr>
        <w:t>''- ЖАГУБИЦА</w:t>
      </w:r>
    </w:p>
    <w:p w:rsidR="00AB1D15" w:rsidRPr="00AB1D15" w:rsidRDefault="00AB1D15" w:rsidP="00AB1D15">
      <w:pPr>
        <w:pStyle w:val="Heading1"/>
        <w:ind w:left="1440" w:hanging="360"/>
        <w:jc w:val="center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>ЗА РАДНУ 2025-2026.</w:t>
      </w:r>
    </w:p>
    <w:p w:rsidR="00AB1D15" w:rsidRPr="00AB1D15" w:rsidRDefault="00AB1D15" w:rsidP="00AB1D15">
      <w:pPr>
        <w:pStyle w:val="Heading1"/>
        <w:ind w:left="1440" w:hanging="360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 xml:space="preserve">  </w:t>
      </w:r>
    </w:p>
    <w:p w:rsidR="00AB1D15" w:rsidRPr="00C80955" w:rsidRDefault="00AB1D15" w:rsidP="00AB1D15">
      <w:pPr>
        <w:pStyle w:val="Heading1"/>
        <w:ind w:left="1440" w:hanging="360"/>
        <w:rPr>
          <w:rFonts w:ascii="Times New Roman" w:hAnsi="Times New Roman" w:cs="Times New Roman"/>
        </w:rPr>
      </w:pPr>
    </w:p>
    <w:tbl>
      <w:tblPr>
        <w:tblW w:w="1431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39"/>
        <w:gridCol w:w="5392"/>
        <w:gridCol w:w="2830"/>
        <w:gridCol w:w="2551"/>
      </w:tblGrid>
      <w:tr w:rsidR="00AB1D15" w:rsidRPr="00C80955" w:rsidTr="00C03CE9">
        <w:trPr>
          <w:trHeight w:val="366"/>
          <w:jc w:val="center"/>
        </w:trPr>
        <w:tc>
          <w:tcPr>
            <w:tcW w:w="3539" w:type="dxa"/>
            <w:shd w:val="clear" w:color="auto" w:fill="auto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СТАНДАРД</w:t>
            </w:r>
          </w:p>
        </w:tc>
        <w:tc>
          <w:tcPr>
            <w:tcW w:w="5392" w:type="dxa"/>
            <w:shd w:val="clear" w:color="auto" w:fill="auto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ЗАДАТАК-АКТИВНОСТ</w:t>
            </w:r>
          </w:p>
        </w:tc>
        <w:tc>
          <w:tcPr>
            <w:tcW w:w="2830" w:type="dxa"/>
            <w:shd w:val="clear" w:color="auto" w:fill="auto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САРАДЊА-КООРДИНАЦИЈА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AB1D15" w:rsidRPr="00C80955" w:rsidRDefault="00AB1D15" w:rsidP="00C03C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ДИНАМИКА</w:t>
            </w:r>
          </w:p>
        </w:tc>
      </w:tr>
      <w:tr w:rsidR="00AB1D15" w:rsidRPr="00C80955" w:rsidTr="00C03CE9">
        <w:trPr>
          <w:trHeight w:val="399"/>
          <w:jc w:val="center"/>
        </w:trPr>
        <w:tc>
          <w:tcPr>
            <w:tcW w:w="14312" w:type="dxa"/>
            <w:gridSpan w:val="4"/>
            <w:shd w:val="clear" w:color="auto" w:fill="D6E3BC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1.1. РУКОВОЂЕЊЕ ПРОЦЕСОМ ВАСПИТАЊА И УЧЕЊА ДЕТЕТА</w:t>
            </w:r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 w:val="restart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1.1 РАЗВОЈ </w:t>
            </w:r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КУЛТУРЕ  ВАСПИТНО</w:t>
            </w:r>
            <w:proofErr w:type="gram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-ОБРАЗОВНОГ РАДА</w:t>
            </w: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шеф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рачуноводства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Набавка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савремене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литературе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стално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Шеф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рачуноводства</w:t>
            </w:r>
            <w:proofErr w:type="spellEnd"/>
          </w:p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самостално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креативну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атмосферу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добробити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Неговати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ширити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омогућавати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размену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искуства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осталим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Србији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 w:val="restart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1D15" w:rsidRPr="00C80955" w:rsidRDefault="00AB1D15" w:rsidP="00C03C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2.СТВАРАЊЕ</w:t>
            </w:r>
            <w:proofErr w:type="gram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ЗДРАВИХ И БЕЗБЕДНИХ УСЛОВА ЗА УЧЕЊЕ И РАЗВОЈ ДЕТЕТА</w:t>
            </w: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поштују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заштити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занемаривања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безбедно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окружење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здрава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високим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хигијенским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стандардима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ПЗЗ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редовне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стицање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увида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поштују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међународне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конвенције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о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људским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 w:val="restart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1D15" w:rsidRPr="00C80955" w:rsidRDefault="00AB1D15" w:rsidP="00C03C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13.РАЗВОЈ И ОБЕЗБЕЂИВАЊЕ КВАЛИТЕТА ВАСПИТНО-ОБРАЗОВНОГ ПРОЦЕСА</w:t>
            </w: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Перманентно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стратешких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Toком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стекну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увид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иновације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методе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технике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примењују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савремену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технологију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дигиталне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технологије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кадру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процеса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подстицајан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аспитни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кадар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систематичну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самоевалуацију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васпитачa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 w:val="restart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1.4. ОБЕЗБЕЂИВАЊЕ ИНКЛУЗИВНОГ ПРИСТУПА У ВАСПИТНО-ОБРАЗОВНОМ ПРОЦЕСУ</w:t>
            </w: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Интересорном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комисијом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диспанзером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Инклузивном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препозна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инклузију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освешћивању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уважавању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AB1D15" w:rsidRPr="00C80955" w:rsidRDefault="00AB1D15" w:rsidP="00C03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инклузију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кадру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законитостима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уважавање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различитости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инклузију</w:t>
            </w:r>
            <w:proofErr w:type="spellEnd"/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пратиоца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управа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ранијим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навикама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додатна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инклузију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 w:val="restart"/>
            <w:vAlign w:val="center"/>
          </w:tcPr>
          <w:p w:rsidR="00AB1D15" w:rsidRPr="00C80955" w:rsidRDefault="00AB1D15" w:rsidP="00C03C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1.5.</w:t>
            </w:r>
          </w:p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ОБЕЗБЕЂИВАЊЕ И ПРАЋЕЊЕ ДОБРОБИТИ И РАЗВОЈА ДЕТЕТА</w:t>
            </w: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такву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уписало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Комисија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пријем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старати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повећање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обухвата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узраста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3-5,5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proofErr w:type="gram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Набавка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справа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играчака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подстицајно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деловати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психофизички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Финансијска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служба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Честим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боравком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поступке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функцији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самовредновање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компјутере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бележења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дигиталне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технологије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Одржавати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заједницом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изложби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дечјег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стваралаштва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ликовно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стваралаштво</w:t>
            </w:r>
            <w:proofErr w:type="spellEnd"/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14312" w:type="dxa"/>
            <w:gridSpan w:val="4"/>
            <w:shd w:val="clear" w:color="auto" w:fill="D6E3BC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2. ПЛАНИРАЊЕ, ОРГАНИЗОВАЊЕ И КОНТРОЛА РАДА УСТАНОВЕ</w:t>
            </w:r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 w:val="restart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2.1. ПЛАНИРАЊЕ РАДА УСТАНОВЕ</w:t>
            </w: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Формирање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  <w:proofErr w:type="gram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Jул-август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Jул-август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смерница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Финансијског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набавки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шеф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рачуноводст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Jул-децембар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веб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сајту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транспарентност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бољег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увида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и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1D15" w:rsidRPr="00C80955" w:rsidRDefault="00AB1D15" w:rsidP="00C03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промоцију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одбору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самоуправи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већу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 w:val="restart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2.2.</w:t>
            </w:r>
          </w:p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ОРГАНИЗАЦИЈА УСТАНОВЕ</w:t>
            </w: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систематизације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места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Одржавати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равноправни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запосленим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Именовање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комисиј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</w:t>
            </w: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посебних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задатака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Координирати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успоставити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комуникацију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њима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1D15" w:rsidRPr="00C80955" w:rsidRDefault="00AB1D15" w:rsidP="00C03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Координатори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 w:val="restart"/>
            <w:vAlign w:val="center"/>
          </w:tcPr>
          <w:p w:rsidR="00AB1D15" w:rsidRPr="00C80955" w:rsidRDefault="00AB1D15" w:rsidP="00C03C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2.3. КОНТРОЛА РАДА УСТАНОВЕ</w:t>
            </w: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Руковођење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седницама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и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Педагошког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колегијума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прикупљања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обавештавања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дешавањима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одбора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Подношење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члановима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Скупштине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општине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Присуствовање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примерима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медицинских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сестара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 w:val="restart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2.4.</w:t>
            </w:r>
          </w:p>
          <w:p w:rsidR="00AB1D15" w:rsidRPr="00C80955" w:rsidRDefault="00AB1D15" w:rsidP="00C03CE9">
            <w:pPr>
              <w:ind w:left="-113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УПРАВЉАЊЕ ИНФОРМАЦИОНИМ СИСТЕМОМ УСТАНОВЕ</w:t>
            </w: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имају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користе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компјутере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долазе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информација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Редовно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ажурирање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података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сајту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ЈИСП-у</w:t>
            </w:r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1D15" w:rsidRPr="00C80955" w:rsidRDefault="00AB1D15" w:rsidP="00C03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задужено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ЈИСП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Осавременити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електронску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комуникацију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између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међусобно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управе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Tоком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синдиката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одбора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Председник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Синдиката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 w:val="restart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2.5. УПРАВЉАЊЕ СИСТЕМОМ ОБЕЗБЕЂИВАЊА КВАЛИТЕТА УСТАНОВЕ</w:t>
            </w: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Увођење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иновација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Изградити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систем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унутрашње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контроле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постигнућа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путем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метода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скупова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земљи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презентације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Шеф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рачуноводст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14312" w:type="dxa"/>
            <w:gridSpan w:val="4"/>
            <w:shd w:val="clear" w:color="auto" w:fill="D6E3BC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3. ПРАЋЕЊЕ И УНАПРЕЂИВАЊЕ РАДА ЗАПОСЛЕНИХ</w:t>
            </w:r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 w:val="restart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3.1. </w:t>
            </w:r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ПЛАНИРАЊЕ  СЕЛЕКЦИЈА</w:t>
            </w:r>
            <w:proofErr w:type="gram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ПРИЈЕМ ЗАПОСЛЕНИХ</w:t>
            </w: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Расписивање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конкурса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пријем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систематизацији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потреби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приправницима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стицања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полагање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испита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лиценцу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управа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педагошког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асистента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пратиоца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управа</w:t>
            </w:r>
            <w:proofErr w:type="spellEnd"/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Вршити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селекцију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пријем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однос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Комисија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повољним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посао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 w:val="restart"/>
            <w:vAlign w:val="center"/>
          </w:tcPr>
          <w:p w:rsidR="00AB1D15" w:rsidRPr="00C80955" w:rsidRDefault="00AB1D15" w:rsidP="00C03CE9">
            <w:pPr>
              <w:ind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3.2. ПРОФЕСИОНАЛНИ   РАЗВОЈ ЗАПОСЛЕНИХ</w:t>
            </w: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увид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годишњи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усавршавају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Пружити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подршку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сваком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хоће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напредује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струци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Поставити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јасне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циљеве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подстицања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самопроцену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потребу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усавршавањем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искажу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интересовања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амбиције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подржати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 w:val="restart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3.3. УНАПРЕЂИВАЊЕ МЕЂУЉУДСКИХ ОДНОСА</w:t>
            </w: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Развијати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толерантан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однос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међу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запосленима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830" w:type="dxa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-/-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Градити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позитивне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међуљудске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односе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међу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запосленима</w:t>
            </w:r>
            <w:proofErr w:type="spellEnd"/>
          </w:p>
        </w:tc>
        <w:tc>
          <w:tcPr>
            <w:tcW w:w="2830" w:type="dxa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-/-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Утицати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запослене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посао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систематизацији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одговорно</w:t>
            </w:r>
            <w:proofErr w:type="spellEnd"/>
          </w:p>
        </w:tc>
        <w:tc>
          <w:tcPr>
            <w:tcW w:w="2830" w:type="dxa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-/-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Својим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подстицати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запослене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поштују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обавезе</w:t>
            </w:r>
            <w:proofErr w:type="spellEnd"/>
          </w:p>
        </w:tc>
        <w:tc>
          <w:tcPr>
            <w:tcW w:w="2830" w:type="dxa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-/-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запосленима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комуницирати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јасно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недвосмислено</w:t>
            </w:r>
            <w:proofErr w:type="spellEnd"/>
          </w:p>
        </w:tc>
        <w:tc>
          <w:tcPr>
            <w:tcW w:w="2830" w:type="dxa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-/-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trHeight w:val="379"/>
          <w:jc w:val="center"/>
        </w:trPr>
        <w:tc>
          <w:tcPr>
            <w:tcW w:w="3539" w:type="dxa"/>
            <w:vMerge w:val="restart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3.4. ВРЕДНОВАЊЕ РЕЗУЛТАТА РАДА И НАГРАЂИВАЊЕ ЗАПОСЛЕНИХ</w:t>
            </w: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Урадити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критеријуме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награђивање</w:t>
            </w:r>
            <w:proofErr w:type="spellEnd"/>
          </w:p>
        </w:tc>
        <w:tc>
          <w:tcPr>
            <w:tcW w:w="2830" w:type="dxa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-/-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Септембар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Мотивисати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похвалити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постигнућа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proofErr w:type="spellEnd"/>
          </w:p>
        </w:tc>
        <w:tc>
          <w:tcPr>
            <w:tcW w:w="2830" w:type="dxa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-/-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Континуирано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-/-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trHeight w:val="468"/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Подржавати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добрим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пословним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намерама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      -/-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14312" w:type="dxa"/>
            <w:gridSpan w:val="4"/>
            <w:shd w:val="clear" w:color="auto" w:fill="D6E3BC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4.РАЗВОЈ САРАДЊЕ СА РОДИТЕЉИМА/</w:t>
            </w:r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СТАРАТЕЉИМА,ОРГАНОМ</w:t>
            </w:r>
            <w:proofErr w:type="gram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УПРАВЉАЊА, РЕПРЕЗЕНТАТИВНИМ СИНДИКАТИМА И ШИРОМ ЗАЈЕДНИЦОМ</w:t>
            </w:r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 w:val="restart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4.1.</w:t>
            </w:r>
          </w:p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САРАДЊА СА РОДИТЕЉИМА/</w:t>
            </w:r>
          </w:p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СТАРАТЕЉИМА</w:t>
            </w: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Одређене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одлуке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доносити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Саветом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састанцима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Промовисати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изналазити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начине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заједничке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trHeight w:val="369"/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међусобно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поверење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толеранцију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 w:val="restart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4.2. </w:t>
            </w:r>
          </w:p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САРАДЊА СА ОРГАНИМА УПРАВЉАЊА И СИНДИКАТИМА У УСТАНОВИ</w:t>
            </w: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седницама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одбора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Извештавати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доносити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одлуке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УО</w:t>
            </w:r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председницима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синдиката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присуствују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седницама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одбора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синдикалних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организација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законом</w:t>
            </w:r>
            <w:proofErr w:type="spellEnd"/>
            <w:proofErr w:type="gram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синдикатима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доприноси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бољем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 w:val="restart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4.3. </w:t>
            </w:r>
          </w:p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САРАДЊА СА ДРЖАВНОМ УПРАВОМ И ЛОКАЛНОМ САМОУПРАВОМ</w:t>
            </w:r>
          </w:p>
        </w:tc>
        <w:tc>
          <w:tcPr>
            <w:tcW w:w="5392" w:type="dxa"/>
            <w:vAlign w:val="center"/>
          </w:tcPr>
          <w:p w:rsidR="00B007E4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Министарством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просвете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Заводом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образовања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Школском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управом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самоуправе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Изналазити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могућност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коришћење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ресурса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успешног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остваривања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делатности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основних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средњих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предузећа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Србији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 w:val="restart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4.4.</w:t>
            </w:r>
          </w:p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САРАДЊА СА ШИРОМ ЗАЈЕДНИЦОМ</w:t>
            </w: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отварање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средини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Удружења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предшколских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Србије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Браничевског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Подунавског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округа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шире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боравак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независно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расне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верске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припадности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14312" w:type="dxa"/>
            <w:gridSpan w:val="4"/>
            <w:shd w:val="clear" w:color="auto" w:fill="D6E3BC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5. ФИНАНСИЈСКО И АДМИНИСТРАТИВНО УПРАВЉАЊЕ РАДОМ УСТАНОВЕ</w:t>
            </w:r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 w:val="restart"/>
            <w:vAlign w:val="center"/>
          </w:tcPr>
          <w:p w:rsidR="00AB1D15" w:rsidRPr="00C80955" w:rsidRDefault="00AB1D15" w:rsidP="00C03C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5.1.</w:t>
            </w:r>
          </w:p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УПРАВЉАЊЕ</w:t>
            </w:r>
          </w:p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ФИНАНСИЈСК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ИМ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РЕСУРСИ</w:t>
            </w:r>
            <w:r w:rsidRPr="00C80955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МА</w:t>
            </w: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прилив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одлив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финансијских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</w:p>
        </w:tc>
        <w:tc>
          <w:tcPr>
            <w:tcW w:w="2830" w:type="dxa"/>
            <w:vMerge w:val="restart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Шеф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рачуноводств</w:t>
            </w:r>
            <w:proofErr w:type="spellEnd"/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Благајник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Финансијског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Водити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рационалности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трошења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новца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представницина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буџета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Града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финансијском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МПНТР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Србије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финансијских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примењивати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 w:val="restart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5.2. УПРАВЉАЊЕ МАТЕРИЈАЛНИМ РЕСУРСИМА</w:t>
            </w: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несметану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особље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Водити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искоришћавању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људских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ресурса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самоуправом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обезбеђивања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материјалних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динамику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набавки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Шеф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рачуноводс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Вршити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контролу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исправности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јавних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набавки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  <w:p w:rsidR="00AB1D15" w:rsidRPr="00EC3A1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Шеф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рачуноводс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тва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 w:val="restart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5.3. УПРАВЉАЊЕ   АДМИНИСТРАТИВНИМ ПРОЦЕСИМА</w:t>
            </w: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Обезбедити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одговарајуће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књиге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обрасце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административна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средства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несметано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обављање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делатности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Стварање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услова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повећање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ажурности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правилну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расподелу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послова</w:t>
            </w:r>
            <w:proofErr w:type="spellEnd"/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Обезбедити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архивирање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документације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физичко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електронско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0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задужено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архиву</w:t>
            </w:r>
            <w:proofErr w:type="spellEnd"/>
          </w:p>
        </w:tc>
        <w:tc>
          <w:tcPr>
            <w:tcW w:w="2551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14312" w:type="dxa"/>
            <w:gridSpan w:val="4"/>
            <w:shd w:val="clear" w:color="auto" w:fill="D6E3BC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6.ОБЕЗБЕЂЕЊЕ ЗАКОНИТОСТИ РАДА УСТАНОВЕ</w:t>
            </w:r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 w:val="restart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6.1. </w:t>
            </w:r>
            <w:proofErr w:type="gram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ПОЗНАВАЊЕ,   </w:t>
            </w:r>
            <w:proofErr w:type="gram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РАЗУМЕВАЊЕ И ПРАЋЕЊЕ ЗАКОНА</w:t>
            </w: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вазни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830" w:type="dxa"/>
            <w:vMerge w:val="restart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</w:t>
            </w:r>
            <w:proofErr w:type="spellEnd"/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Merge w:val="restart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године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Присуствовати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семинарима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посвећеним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законима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доношење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подзаконских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поступати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њима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Усклађивати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изменама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закона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Усклађивати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свој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законима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 w:val="restart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6.2.</w:t>
            </w:r>
          </w:p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ИЗРАДА ОПШТИХ АКАТА И ДОКУМЕНТАЦИЈЕ УСТАНОВЕ</w:t>
            </w: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Учествовати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општих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прописима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Иницирати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израду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уколико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доприноси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квалитету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Користити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часописе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везане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релевантне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законе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релевантним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областу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праћења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усавршавати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области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примене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 w:val="restart"/>
            <w:vAlign w:val="center"/>
          </w:tcPr>
          <w:p w:rsidR="00AB1D15" w:rsidRPr="00C80955" w:rsidRDefault="00AB1D15" w:rsidP="00C03C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</w:t>
            </w:r>
          </w:p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6.3.</w:t>
            </w:r>
          </w:p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ПРИМЕНА ОПШТИХ АКАТА И ДОКУМЕНТАЦИЈЕ УСТАНОВЕ</w:t>
            </w: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радника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законом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Сарађивати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секретаром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тумачењу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релевантних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закона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D15" w:rsidRPr="00C80955" w:rsidTr="00C03CE9">
        <w:trPr>
          <w:trHeight w:val="256"/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радницима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упознају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законом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захтевати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његову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примену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Омогућити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доступност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аката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просветној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другој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инспекцијској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служби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1D15" w:rsidRPr="00C80955" w:rsidTr="00C03CE9">
        <w:trPr>
          <w:jc w:val="center"/>
        </w:trPr>
        <w:tc>
          <w:tcPr>
            <w:tcW w:w="3539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vAlign w:val="center"/>
          </w:tcPr>
          <w:p w:rsidR="00AB1D15" w:rsidRPr="00C80955" w:rsidRDefault="00AB1D15" w:rsidP="00C03C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Реаговати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наложеним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мерама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инспекцијских</w:t>
            </w:r>
            <w:proofErr w:type="spellEnd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sz w:val="24"/>
                <w:szCs w:val="24"/>
              </w:rPr>
              <w:t>служби</w:t>
            </w:r>
            <w:proofErr w:type="spellEnd"/>
          </w:p>
        </w:tc>
        <w:tc>
          <w:tcPr>
            <w:tcW w:w="2830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B1D15" w:rsidRPr="00C80955" w:rsidRDefault="00AB1D15" w:rsidP="00AB1D15">
      <w:pPr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tbl>
      <w:tblPr>
        <w:tblW w:w="1459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508"/>
        <w:gridCol w:w="3119"/>
        <w:gridCol w:w="3969"/>
      </w:tblGrid>
      <w:tr w:rsidR="00AB1D15" w:rsidRPr="00C80955" w:rsidTr="00C03CE9">
        <w:trPr>
          <w:jc w:val="center"/>
        </w:trPr>
        <w:tc>
          <w:tcPr>
            <w:tcW w:w="14596" w:type="dxa"/>
            <w:gridSpan w:val="3"/>
            <w:shd w:val="clear" w:color="auto" w:fill="D6E3BC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3.ПЕДАГОШКО-ИНСТРУКТИВНИ И САВЕТОДАВНИ РАД –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звању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7508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Координирање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заштиту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злостављања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занемаривања</w:t>
            </w:r>
            <w:proofErr w:type="spellEnd"/>
          </w:p>
        </w:tc>
        <w:tc>
          <w:tcPr>
            <w:tcW w:w="311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тима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7508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Сагледавање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стицања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увида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васпитно-образовног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311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Октобар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јануар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април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јун</w:t>
            </w:r>
            <w:proofErr w:type="spellEnd"/>
          </w:p>
        </w:tc>
        <w:tc>
          <w:tcPr>
            <w:tcW w:w="396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7508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Присуствовање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добре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праксе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стицања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увида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истих</w:t>
            </w:r>
            <w:proofErr w:type="spellEnd"/>
          </w:p>
        </w:tc>
        <w:tc>
          <w:tcPr>
            <w:tcW w:w="311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Новембар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мај</w:t>
            </w:r>
            <w:proofErr w:type="spellEnd"/>
          </w:p>
        </w:tc>
        <w:tc>
          <w:tcPr>
            <w:tcW w:w="396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B1D15" w:rsidRPr="00C80955" w:rsidTr="00C03CE9">
        <w:trPr>
          <w:jc w:val="center"/>
        </w:trPr>
        <w:tc>
          <w:tcPr>
            <w:tcW w:w="7508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циљу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пружања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помоћи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планирању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упућивање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појединих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облика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васпитно-образовном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раду</w:t>
            </w:r>
            <w:proofErr w:type="spellEnd"/>
          </w:p>
        </w:tc>
        <w:tc>
          <w:tcPr>
            <w:tcW w:w="311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7508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Координирање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родитељских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састанака</w:t>
            </w:r>
            <w:proofErr w:type="spellEnd"/>
          </w:p>
        </w:tc>
        <w:tc>
          <w:tcPr>
            <w:tcW w:w="311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Координатори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7508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Саветодавни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пружања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стручне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помоћи</w:t>
            </w:r>
            <w:proofErr w:type="spellEnd"/>
          </w:p>
        </w:tc>
        <w:tc>
          <w:tcPr>
            <w:tcW w:w="311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396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7508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Инструктивни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7508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Преглед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књига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сестара-васпитача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стицања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увида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реализацију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програмских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задатака</w:t>
            </w:r>
            <w:proofErr w:type="spellEnd"/>
          </w:p>
        </w:tc>
        <w:tc>
          <w:tcPr>
            <w:tcW w:w="311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Јануар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396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7508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уписа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Фебруар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април</w:t>
            </w:r>
            <w:proofErr w:type="spellEnd"/>
          </w:p>
        </w:tc>
        <w:tc>
          <w:tcPr>
            <w:tcW w:w="396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Комисија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упис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7508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Координирање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личног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пратиоца</w:t>
            </w:r>
            <w:proofErr w:type="spellEnd"/>
          </w:p>
        </w:tc>
        <w:tc>
          <w:tcPr>
            <w:tcW w:w="311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AB1D15" w:rsidRPr="00C80955" w:rsidTr="00C03CE9">
        <w:trPr>
          <w:trHeight w:val="435"/>
          <w:jc w:val="center"/>
        </w:trPr>
        <w:tc>
          <w:tcPr>
            <w:tcW w:w="7508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организацији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излета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  <w:lang w:val="sr-Cyrl-RS"/>
              </w:rPr>
              <w:t xml:space="preserve"> и родитеља</w:t>
            </w:r>
          </w:p>
        </w:tc>
        <w:tc>
          <w:tcPr>
            <w:tcW w:w="311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Април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Секретар</w:t>
            </w:r>
            <w:proofErr w:type="spellEnd"/>
          </w:p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Савет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родитеља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14596" w:type="dxa"/>
            <w:gridSpan w:val="3"/>
            <w:shd w:val="clear" w:color="auto" w:fill="D6E3BC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4.АНАЛИТИЧКИ РАД</w:t>
            </w:r>
          </w:p>
        </w:tc>
      </w:tr>
      <w:tr w:rsidR="00AB1D15" w:rsidRPr="00C80955" w:rsidTr="00C03CE9">
        <w:trPr>
          <w:jc w:val="center"/>
        </w:trPr>
        <w:tc>
          <w:tcPr>
            <w:tcW w:w="7508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Помоћ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сагледавању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остварења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Годишњег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Предшколског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предлог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радну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годину</w:t>
            </w:r>
            <w:proofErr w:type="spellEnd"/>
          </w:p>
        </w:tc>
        <w:tc>
          <w:tcPr>
            <w:tcW w:w="311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Јун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396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7508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Извештај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постигнутим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резултатима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васпитно-образовном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раду</w:t>
            </w:r>
            <w:proofErr w:type="spellEnd"/>
          </w:p>
        </w:tc>
        <w:tc>
          <w:tcPr>
            <w:tcW w:w="311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396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особље</w:t>
            </w:r>
            <w:proofErr w:type="spellEnd"/>
          </w:p>
        </w:tc>
      </w:tr>
      <w:tr w:rsidR="00AB1D15" w:rsidRPr="00C80955" w:rsidTr="00C03CE9">
        <w:trPr>
          <w:trHeight w:val="588"/>
          <w:jc w:val="center"/>
        </w:trPr>
        <w:tc>
          <w:tcPr>
            <w:tcW w:w="7508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7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Развојног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тимова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актива</w:t>
            </w:r>
            <w:proofErr w:type="spellEnd"/>
          </w:p>
        </w:tc>
        <w:tc>
          <w:tcPr>
            <w:tcW w:w="311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РП,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ОКРУ,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Тимом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самовредновање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Педагошким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колегијумом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другим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тимовима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активима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7508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Праћење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анализирање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актуелне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проблематике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васпитно-образовном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раду</w:t>
            </w:r>
            <w:proofErr w:type="spellEnd"/>
          </w:p>
        </w:tc>
        <w:tc>
          <w:tcPr>
            <w:tcW w:w="311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7508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Стручно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усавршавање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васпитног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кадра</w:t>
            </w:r>
            <w:proofErr w:type="spellEnd"/>
          </w:p>
        </w:tc>
        <w:tc>
          <w:tcPr>
            <w:tcW w:w="311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</w:t>
            </w:r>
            <w:proofErr w:type="spellEnd"/>
          </w:p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професионални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развој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14596" w:type="dxa"/>
            <w:gridSpan w:val="3"/>
            <w:shd w:val="clear" w:color="auto" w:fill="D6E3BC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5.РАД У ОРГАНИМА УСТАНОВЕ</w:t>
            </w:r>
          </w:p>
        </w:tc>
      </w:tr>
      <w:tr w:rsidR="00AB1D15" w:rsidRPr="00C80955" w:rsidTr="00C03CE9">
        <w:trPr>
          <w:jc w:val="center"/>
        </w:trPr>
        <w:tc>
          <w:tcPr>
            <w:tcW w:w="7508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Учествовање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припреми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седница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одбора</w:t>
            </w:r>
            <w:proofErr w:type="spellEnd"/>
          </w:p>
        </w:tc>
        <w:tc>
          <w:tcPr>
            <w:tcW w:w="3119" w:type="dxa"/>
            <w:vMerge w:val="restart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Секретар</w:t>
            </w:r>
            <w:proofErr w:type="spellEnd"/>
          </w:p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Шеф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рачуноводства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7508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Учешће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припремању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извештаја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другог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материјала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седнице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УО </w:t>
            </w:r>
          </w:p>
        </w:tc>
        <w:tc>
          <w:tcPr>
            <w:tcW w:w="3119" w:type="dxa"/>
            <w:vMerge/>
            <w:vAlign w:val="bottom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секретаром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AB1D15" w:rsidRPr="00C80955" w:rsidTr="00C03CE9">
        <w:trPr>
          <w:jc w:val="center"/>
        </w:trPr>
        <w:tc>
          <w:tcPr>
            <w:tcW w:w="7508" w:type="dxa"/>
            <w:tcBorders>
              <w:bottom w:val="single" w:sz="4" w:space="0" w:color="000000"/>
            </w:tcBorders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Припремање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састанцима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Колегијума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  <w:vMerge/>
            <w:vAlign w:val="bottom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AB1D15" w:rsidRPr="00C80955" w:rsidTr="00C03CE9">
        <w:trPr>
          <w:jc w:val="center"/>
        </w:trPr>
        <w:tc>
          <w:tcPr>
            <w:tcW w:w="7508" w:type="dxa"/>
            <w:tcBorders>
              <w:top w:val="single" w:sz="4" w:space="0" w:color="000000"/>
            </w:tcBorders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Припремање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састанака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стручних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  <w:vMerge w:val="restart"/>
            <w:tcBorders>
              <w:top w:val="single" w:sz="4" w:space="0" w:color="000000"/>
            </w:tcBorders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</w:p>
        </w:tc>
        <w:tc>
          <w:tcPr>
            <w:tcW w:w="396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7508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Учествовање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руковођење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састанцима</w:t>
            </w:r>
            <w:proofErr w:type="spellEnd"/>
            <w:proofErr w:type="gram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Савета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родитеља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по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потреби</w:t>
            </w:r>
            <w:proofErr w:type="spellEnd"/>
          </w:p>
        </w:tc>
        <w:tc>
          <w:tcPr>
            <w:tcW w:w="3119" w:type="dxa"/>
            <w:vMerge/>
            <w:tcBorders>
              <w:top w:val="single" w:sz="4" w:space="0" w:color="000000"/>
            </w:tcBorders>
            <w:vAlign w:val="bottom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Секретар</w:t>
            </w:r>
            <w:proofErr w:type="spellEnd"/>
          </w:p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</w:t>
            </w:r>
            <w:proofErr w:type="spellEnd"/>
          </w:p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</w:tr>
      <w:tr w:rsidR="00AB1D15" w:rsidRPr="00C80955" w:rsidTr="00C03CE9">
        <w:trPr>
          <w:jc w:val="center"/>
        </w:trPr>
        <w:tc>
          <w:tcPr>
            <w:tcW w:w="14596" w:type="dxa"/>
            <w:gridSpan w:val="3"/>
            <w:shd w:val="clear" w:color="auto" w:fill="D6E3BC"/>
            <w:vAlign w:val="center"/>
          </w:tcPr>
          <w:p w:rsidR="00AB1D15" w:rsidRPr="00C80955" w:rsidRDefault="00AB1D15" w:rsidP="00C03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sz w:val="24"/>
                <w:szCs w:val="24"/>
              </w:rPr>
              <w:t>6.САРАДЊА СА СЛУЖБАМА И ОРГАНИМА</w:t>
            </w:r>
          </w:p>
        </w:tc>
      </w:tr>
      <w:tr w:rsidR="00AB1D15" w:rsidRPr="00C80955" w:rsidTr="00C03CE9">
        <w:trPr>
          <w:jc w:val="center"/>
        </w:trPr>
        <w:tc>
          <w:tcPr>
            <w:tcW w:w="7508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административном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финансијском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службом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Општини</w:t>
            </w:r>
            <w:proofErr w:type="spellEnd"/>
          </w:p>
        </w:tc>
        <w:tc>
          <w:tcPr>
            <w:tcW w:w="3119" w:type="dxa"/>
            <w:vMerge w:val="restart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3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Током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године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vMerge w:val="restart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9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</w:tc>
      </w:tr>
      <w:tr w:rsidR="00AB1D15" w:rsidRPr="00C80955" w:rsidTr="00C03CE9">
        <w:trPr>
          <w:jc w:val="center"/>
        </w:trPr>
        <w:tc>
          <w:tcPr>
            <w:tcW w:w="7508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васпитачима</w:t>
            </w:r>
            <w:proofErr w:type="spellEnd"/>
          </w:p>
        </w:tc>
        <w:tc>
          <w:tcPr>
            <w:tcW w:w="3119" w:type="dxa"/>
            <w:vMerge/>
            <w:vAlign w:val="bottom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/>
            <w:vAlign w:val="bottom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B1D15" w:rsidRPr="00C80955" w:rsidTr="00C03CE9">
        <w:trPr>
          <w:jc w:val="center"/>
        </w:trPr>
        <w:tc>
          <w:tcPr>
            <w:tcW w:w="7508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школама</w:t>
            </w:r>
            <w:proofErr w:type="spellEnd"/>
          </w:p>
        </w:tc>
        <w:tc>
          <w:tcPr>
            <w:tcW w:w="3119" w:type="dxa"/>
            <w:vMerge/>
            <w:vAlign w:val="bottom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/>
            <w:vAlign w:val="bottom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B1D15" w:rsidRPr="00C80955" w:rsidTr="00C03CE9">
        <w:trPr>
          <w:jc w:val="center"/>
        </w:trPr>
        <w:tc>
          <w:tcPr>
            <w:tcW w:w="7508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друштвеним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институцијама</w:t>
            </w:r>
            <w:proofErr w:type="spellEnd"/>
          </w:p>
        </w:tc>
        <w:tc>
          <w:tcPr>
            <w:tcW w:w="3119" w:type="dxa"/>
            <w:vMerge/>
            <w:vAlign w:val="bottom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/>
            <w:vAlign w:val="bottom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B1D15" w:rsidRPr="00C80955" w:rsidTr="00C03CE9">
        <w:trPr>
          <w:jc w:val="center"/>
        </w:trPr>
        <w:tc>
          <w:tcPr>
            <w:tcW w:w="7508" w:type="dxa"/>
            <w:vAlign w:val="bottom"/>
          </w:tcPr>
          <w:p w:rsidR="00AB1D15" w:rsidRPr="00C80955" w:rsidRDefault="00AB1D15" w:rsidP="00C03CE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Маркетингшке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акције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манифестације-сарадња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средствима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јавног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информисања</w:t>
            </w:r>
            <w:proofErr w:type="spellEnd"/>
            <w:r w:rsidRPr="00C809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  <w:vMerge/>
            <w:vAlign w:val="bottom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/>
            <w:vAlign w:val="bottom"/>
          </w:tcPr>
          <w:p w:rsidR="00AB1D15" w:rsidRPr="00C80955" w:rsidRDefault="00AB1D15" w:rsidP="00C03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B1D15" w:rsidRPr="00C80955" w:rsidRDefault="00AB1D15" w:rsidP="00AB1D15">
      <w:pPr>
        <w:rPr>
          <w:rFonts w:ascii="Times New Roman" w:hAnsi="Times New Roman" w:cs="Times New Roman"/>
          <w:sz w:val="24"/>
          <w:szCs w:val="24"/>
        </w:rPr>
      </w:pPr>
    </w:p>
    <w:p w:rsidR="00AB1D15" w:rsidRPr="00C80955" w:rsidRDefault="00AB1D15" w:rsidP="00AB1D15">
      <w:pPr>
        <w:pStyle w:val="Heading1"/>
        <w:ind w:left="1080"/>
        <w:rPr>
          <w:rFonts w:ascii="Times New Roman" w:hAnsi="Times New Roman" w:cs="Times New Roman"/>
        </w:rPr>
      </w:pPr>
    </w:p>
    <w:p w:rsidR="00AB1D15" w:rsidRPr="00C80955" w:rsidRDefault="00AB1D15" w:rsidP="00AB1D15">
      <w:pPr>
        <w:pStyle w:val="Heading1"/>
        <w:ind w:left="1191" w:right="283"/>
        <w:rPr>
          <w:rFonts w:ascii="Times New Roman" w:hAnsi="Times New Roman" w:cs="Times New Roman"/>
        </w:rPr>
      </w:pPr>
      <w:r w:rsidRPr="00C80955">
        <w:rPr>
          <w:rFonts w:ascii="Times New Roman" w:hAnsi="Times New Roman" w:cs="Times New Roman"/>
          <w:lang w:val="sr-Cyrl-RS"/>
        </w:rPr>
        <w:t>НАПОМЕНА: у недостатку стручног сарадника  послове стручног сарадника педагога обавља директор у звању педагошког саветника.</w:t>
      </w:r>
      <w:r w:rsidRPr="00C80955">
        <w:rPr>
          <w:rFonts w:ascii="Times New Roman" w:hAnsi="Times New Roman" w:cs="Times New Roman"/>
        </w:rPr>
        <w:t xml:space="preserve">    </w:t>
      </w:r>
    </w:p>
    <w:p w:rsidR="00475AF8" w:rsidRDefault="00475AF8"/>
    <w:p w:rsidR="00AB1D15" w:rsidRPr="00AB1D15" w:rsidRDefault="00AB1D15" w:rsidP="00AB1D15"/>
    <w:p w:rsidR="00AB1D15" w:rsidRPr="00AB1D15" w:rsidRDefault="00AB1D15" w:rsidP="00AB1D15"/>
    <w:p w:rsidR="00AB1D15" w:rsidRPr="00AB1D15" w:rsidRDefault="00AB1D15" w:rsidP="00AB1D15"/>
    <w:p w:rsidR="00AB1D15" w:rsidRDefault="00AB1D15" w:rsidP="00AB1D15"/>
    <w:p w:rsidR="00AB1D15" w:rsidRPr="00AB1D15" w:rsidRDefault="00AB1D15" w:rsidP="00AB1D15">
      <w:pPr>
        <w:tabs>
          <w:tab w:val="left" w:pos="11265"/>
        </w:tabs>
        <w:rPr>
          <w:rFonts w:ascii="Times New Roman" w:hAnsi="Times New Roman" w:cs="Times New Roman"/>
          <w:sz w:val="24"/>
          <w:szCs w:val="24"/>
        </w:rPr>
      </w:pPr>
      <w:r>
        <w:tab/>
      </w:r>
      <w:r w:rsidRPr="00AB1D15">
        <w:rPr>
          <w:rFonts w:ascii="Times New Roman" w:hAnsi="Times New Roman" w:cs="Times New Roman"/>
          <w:sz w:val="24"/>
          <w:szCs w:val="24"/>
          <w:lang w:val="sr-Cyrl-RS"/>
        </w:rPr>
        <w:t xml:space="preserve">Директорка </w:t>
      </w:r>
    </w:p>
    <w:p w:rsidR="00AB1D15" w:rsidRPr="00AB1D15" w:rsidRDefault="00AB1D15" w:rsidP="00AB1D15">
      <w:pPr>
        <w:rPr>
          <w:rFonts w:ascii="Times New Roman" w:hAnsi="Times New Roman" w:cs="Times New Roman"/>
          <w:sz w:val="24"/>
          <w:szCs w:val="24"/>
        </w:rPr>
      </w:pPr>
    </w:p>
    <w:p w:rsidR="00AB1D15" w:rsidRPr="00AB1D15" w:rsidRDefault="00AB1D15" w:rsidP="00AB1D15">
      <w:pPr>
        <w:tabs>
          <w:tab w:val="left" w:pos="10470"/>
        </w:tabs>
        <w:rPr>
          <w:rFonts w:ascii="Times New Roman" w:hAnsi="Times New Roman" w:cs="Times New Roman"/>
          <w:sz w:val="24"/>
          <w:szCs w:val="24"/>
          <w:lang w:val="sr-Cyrl-RS"/>
        </w:rPr>
      </w:pPr>
      <w:r w:rsidRPr="00AB1D15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        Вања Милутиновић</w:t>
      </w:r>
    </w:p>
    <w:sectPr w:rsidR="00AB1D15" w:rsidRPr="00AB1D15" w:rsidSect="007961E1">
      <w:pgSz w:w="16840" w:h="11910" w:orient="landscape" w:code="9"/>
      <w:pgMar w:top="1160" w:right="850" w:bottom="403" w:left="141" w:header="714" w:footer="153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D15"/>
    <w:rsid w:val="001A05D1"/>
    <w:rsid w:val="00366E26"/>
    <w:rsid w:val="00475AF8"/>
    <w:rsid w:val="005244B1"/>
    <w:rsid w:val="00766745"/>
    <w:rsid w:val="007961E1"/>
    <w:rsid w:val="00AB1D15"/>
    <w:rsid w:val="00B007E4"/>
    <w:rsid w:val="00BE10ED"/>
    <w:rsid w:val="00D00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CC955A"/>
  <w15:chartTrackingRefBased/>
  <w15:docId w15:val="{6E933F76-0A41-45C5-90C3-C31020C8F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1D15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paragraph" w:styleId="Heading1">
    <w:name w:val="heading 1"/>
    <w:basedOn w:val="Normal"/>
    <w:link w:val="Heading1Char"/>
    <w:uiPriority w:val="9"/>
    <w:qFormat/>
    <w:rsid w:val="00AB1D15"/>
    <w:pPr>
      <w:ind w:left="1095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1D15"/>
    <w:rPr>
      <w:rFonts w:ascii="Cambria" w:eastAsia="Cambria" w:hAnsi="Cambria" w:cs="Cambria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2507</Words>
  <Characters>14293</Characters>
  <Application>Microsoft Office Word</Application>
  <DocSecurity>0</DocSecurity>
  <Lines>119</Lines>
  <Paragraphs>33</Paragraphs>
  <ScaleCrop>false</ScaleCrop>
  <Company/>
  <LinksUpToDate>false</LinksUpToDate>
  <CharactersWithSpaces>16767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Direktor</dc:creator>
  <cp:keywords/>
  <dc:description/>
  <cp:lastModifiedBy>Direktor</cp:lastModifiedBy>
  <cp:revision>4</cp:revision>
  <dcterms:created xsi:type="dcterms:W3CDTF">2025-08-13T07:21:00Z</dcterms:created>
  <dcterms:modified xsi:type="dcterms:W3CDTF">2025-10-13T07:30:00Z</dcterms:modified>
</cp:coreProperties>
</file>